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F3A39" w14:textId="07D03FE1" w:rsidR="00BD3740" w:rsidRPr="00BD3740" w:rsidRDefault="00BD3740" w:rsidP="00BD3740">
      <w:pPr>
        <w:pStyle w:val="NormalWeb"/>
        <w:jc w:val="center"/>
        <w:rPr>
          <w:b/>
          <w:bCs/>
          <w:color w:val="000000"/>
          <w:sz w:val="27"/>
          <w:szCs w:val="27"/>
        </w:rPr>
      </w:pPr>
      <w:r w:rsidRPr="00BD3740">
        <w:rPr>
          <w:b/>
          <w:bCs/>
          <w:color w:val="000000"/>
          <w:sz w:val="27"/>
          <w:szCs w:val="27"/>
        </w:rPr>
        <w:t>Town of Windermere</w:t>
      </w:r>
    </w:p>
    <w:p w14:paraId="3479477E" w14:textId="77777777" w:rsidR="00BD3740" w:rsidRPr="00BD3740" w:rsidRDefault="00BD3740" w:rsidP="00BD3740">
      <w:pPr>
        <w:pStyle w:val="NormalWeb"/>
        <w:jc w:val="center"/>
        <w:rPr>
          <w:b/>
          <w:bCs/>
          <w:color w:val="000000"/>
          <w:sz w:val="27"/>
          <w:szCs w:val="27"/>
        </w:rPr>
      </w:pPr>
      <w:r w:rsidRPr="00BD3740">
        <w:rPr>
          <w:b/>
          <w:bCs/>
          <w:color w:val="000000"/>
          <w:sz w:val="27"/>
          <w:szCs w:val="27"/>
        </w:rPr>
        <w:t>Parks and Recreation Committee</w:t>
      </w:r>
    </w:p>
    <w:p w14:paraId="2BB87BC0" w14:textId="77777777" w:rsidR="00BD3740" w:rsidRPr="00BD3740" w:rsidRDefault="00BD3740" w:rsidP="00BD3740">
      <w:pPr>
        <w:pStyle w:val="NormalWeb"/>
        <w:jc w:val="center"/>
        <w:rPr>
          <w:b/>
          <w:bCs/>
          <w:color w:val="000000"/>
          <w:sz w:val="27"/>
          <w:szCs w:val="27"/>
        </w:rPr>
      </w:pPr>
      <w:r w:rsidRPr="00BD3740">
        <w:rPr>
          <w:b/>
          <w:bCs/>
          <w:color w:val="000000"/>
          <w:sz w:val="27"/>
          <w:szCs w:val="27"/>
        </w:rPr>
        <w:t>Proposed Meeting Minutes</w:t>
      </w:r>
    </w:p>
    <w:p w14:paraId="5F705076" w14:textId="37776BD8" w:rsidR="00BD3740" w:rsidRDefault="00794263" w:rsidP="00BD3740">
      <w:pPr>
        <w:pStyle w:val="NormalWeb"/>
        <w:jc w:val="center"/>
        <w:rPr>
          <w:b/>
          <w:bCs/>
          <w:color w:val="000000"/>
          <w:sz w:val="27"/>
          <w:szCs w:val="27"/>
        </w:rPr>
      </w:pPr>
      <w:r>
        <w:rPr>
          <w:b/>
          <w:bCs/>
          <w:color w:val="000000"/>
          <w:sz w:val="27"/>
          <w:szCs w:val="27"/>
        </w:rPr>
        <w:t>April 13</w:t>
      </w:r>
      <w:r w:rsidR="00BD3740" w:rsidRPr="00BD3740">
        <w:rPr>
          <w:b/>
          <w:bCs/>
          <w:color w:val="000000"/>
          <w:sz w:val="27"/>
          <w:szCs w:val="27"/>
        </w:rPr>
        <w:t>, 202</w:t>
      </w:r>
      <w:r>
        <w:rPr>
          <w:b/>
          <w:bCs/>
          <w:color w:val="000000"/>
          <w:sz w:val="27"/>
          <w:szCs w:val="27"/>
        </w:rPr>
        <w:t>3</w:t>
      </w:r>
    </w:p>
    <w:p w14:paraId="72CBA54B" w14:textId="2A882FD8" w:rsidR="00BD3740" w:rsidRDefault="00BD3740" w:rsidP="00BD3740">
      <w:pPr>
        <w:pStyle w:val="NormalWeb"/>
        <w:rPr>
          <w:color w:val="000000"/>
          <w:sz w:val="27"/>
          <w:szCs w:val="27"/>
        </w:rPr>
      </w:pPr>
      <w:r>
        <w:rPr>
          <w:color w:val="000000"/>
          <w:sz w:val="27"/>
          <w:szCs w:val="27"/>
        </w:rPr>
        <w:t xml:space="preserve">Members Present: Nora Brophy, Dena O’Malley, Doug Bowman, Tracy Mitchell, </w:t>
      </w:r>
      <w:r w:rsidR="00794263">
        <w:rPr>
          <w:color w:val="000000"/>
          <w:sz w:val="27"/>
          <w:szCs w:val="27"/>
        </w:rPr>
        <w:t>Jill Ata</w:t>
      </w:r>
    </w:p>
    <w:p w14:paraId="099113B4" w14:textId="545BDF72" w:rsidR="00BD3740" w:rsidRDefault="00BD3740" w:rsidP="00BD3740">
      <w:pPr>
        <w:pStyle w:val="NormalWeb"/>
        <w:rPr>
          <w:color w:val="000000"/>
          <w:sz w:val="27"/>
          <w:szCs w:val="27"/>
        </w:rPr>
      </w:pPr>
      <w:r>
        <w:rPr>
          <w:color w:val="000000"/>
          <w:sz w:val="27"/>
          <w:szCs w:val="27"/>
        </w:rPr>
        <w:t xml:space="preserve">Others Present: </w:t>
      </w:r>
      <w:r w:rsidR="00CE73DD">
        <w:rPr>
          <w:color w:val="000000"/>
          <w:sz w:val="27"/>
          <w:szCs w:val="27"/>
        </w:rPr>
        <w:t>Tonya Elliott-Moore</w:t>
      </w:r>
      <w:r>
        <w:rPr>
          <w:color w:val="000000"/>
          <w:sz w:val="27"/>
          <w:szCs w:val="27"/>
        </w:rPr>
        <w:t>, Mandy David</w:t>
      </w:r>
    </w:p>
    <w:p w14:paraId="1DAD91C5" w14:textId="77777777" w:rsidR="00BD3740" w:rsidRDefault="00BD3740" w:rsidP="00BD3740">
      <w:pPr>
        <w:pStyle w:val="NormalWeb"/>
        <w:rPr>
          <w:color w:val="000000"/>
          <w:sz w:val="27"/>
          <w:szCs w:val="27"/>
        </w:rPr>
      </w:pPr>
      <w:r>
        <w:rPr>
          <w:color w:val="000000"/>
          <w:sz w:val="27"/>
          <w:szCs w:val="27"/>
        </w:rPr>
        <w:t>Call to Order: The meeting was called to order by Nora Brophy based on a quorum present to conduct business.</w:t>
      </w:r>
    </w:p>
    <w:p w14:paraId="26BE00F1" w14:textId="77777777" w:rsidR="00BD3740" w:rsidRDefault="00BD3740" w:rsidP="00BD3740">
      <w:pPr>
        <w:pStyle w:val="NormalWeb"/>
        <w:rPr>
          <w:color w:val="000000"/>
          <w:sz w:val="27"/>
          <w:szCs w:val="27"/>
        </w:rPr>
      </w:pPr>
      <w:r>
        <w:rPr>
          <w:color w:val="000000"/>
          <w:sz w:val="27"/>
          <w:szCs w:val="27"/>
        </w:rPr>
        <w:t>Business Agenda</w:t>
      </w:r>
    </w:p>
    <w:p w14:paraId="6236F73D" w14:textId="77777777" w:rsidR="00BD3740" w:rsidRDefault="00BD3740" w:rsidP="00BD3740">
      <w:pPr>
        <w:pStyle w:val="NormalWeb"/>
        <w:rPr>
          <w:color w:val="000000"/>
          <w:sz w:val="27"/>
          <w:szCs w:val="27"/>
        </w:rPr>
      </w:pPr>
      <w:r>
        <w:rPr>
          <w:color w:val="000000"/>
          <w:sz w:val="27"/>
          <w:szCs w:val="27"/>
        </w:rPr>
        <w:t>Open Forum</w:t>
      </w:r>
    </w:p>
    <w:p w14:paraId="71B7C942" w14:textId="1B844562" w:rsidR="00BD3740" w:rsidRDefault="00BD3740" w:rsidP="00BD3740">
      <w:pPr>
        <w:pStyle w:val="NormalWeb"/>
        <w:rPr>
          <w:color w:val="000000"/>
          <w:sz w:val="27"/>
          <w:szCs w:val="27"/>
        </w:rPr>
      </w:pPr>
      <w:r>
        <w:rPr>
          <w:color w:val="000000"/>
          <w:sz w:val="27"/>
          <w:szCs w:val="27"/>
        </w:rPr>
        <w:t xml:space="preserve">A. </w:t>
      </w:r>
      <w:r w:rsidR="0096349A">
        <w:rPr>
          <w:color w:val="000000"/>
          <w:sz w:val="27"/>
          <w:szCs w:val="27"/>
        </w:rPr>
        <w:t>No resident guests were present for comments</w:t>
      </w:r>
      <w:r w:rsidR="00005F14">
        <w:rPr>
          <w:color w:val="000000"/>
          <w:sz w:val="27"/>
          <w:szCs w:val="27"/>
        </w:rPr>
        <w:t>.</w:t>
      </w:r>
    </w:p>
    <w:p w14:paraId="32B0CA9C" w14:textId="77777777" w:rsidR="00BD3740" w:rsidRDefault="00BD3740" w:rsidP="00BD3740">
      <w:pPr>
        <w:pStyle w:val="NormalWeb"/>
        <w:rPr>
          <w:color w:val="000000"/>
          <w:sz w:val="27"/>
          <w:szCs w:val="27"/>
        </w:rPr>
      </w:pPr>
      <w:r>
        <w:rPr>
          <w:color w:val="000000"/>
          <w:sz w:val="27"/>
          <w:szCs w:val="27"/>
        </w:rPr>
        <w:t>Old Business/Items</w:t>
      </w:r>
    </w:p>
    <w:p w14:paraId="43599039" w14:textId="77777777" w:rsidR="00BD3740" w:rsidRDefault="00BD3740" w:rsidP="00BD3740">
      <w:pPr>
        <w:pStyle w:val="NormalWeb"/>
        <w:rPr>
          <w:color w:val="000000"/>
          <w:sz w:val="27"/>
          <w:szCs w:val="27"/>
        </w:rPr>
      </w:pPr>
      <w:r>
        <w:rPr>
          <w:color w:val="000000"/>
          <w:sz w:val="27"/>
          <w:szCs w:val="27"/>
        </w:rPr>
        <w:t>Parks &amp; Events Updates</w:t>
      </w:r>
    </w:p>
    <w:p w14:paraId="7D77C163" w14:textId="6294A0EC" w:rsidR="0096349A" w:rsidRDefault="0096349A" w:rsidP="0096349A">
      <w:pPr>
        <w:pStyle w:val="NormalWeb"/>
        <w:rPr>
          <w:color w:val="000000"/>
          <w:sz w:val="27"/>
          <w:szCs w:val="27"/>
        </w:rPr>
      </w:pPr>
      <w:r>
        <w:rPr>
          <w:color w:val="000000"/>
          <w:sz w:val="27"/>
          <w:szCs w:val="27"/>
        </w:rPr>
        <w:t xml:space="preserve">A, </w:t>
      </w:r>
      <w:proofErr w:type="spellStart"/>
      <w:r>
        <w:rPr>
          <w:color w:val="000000"/>
          <w:sz w:val="27"/>
          <w:szCs w:val="27"/>
        </w:rPr>
        <w:t>Petfest</w:t>
      </w:r>
      <w:proofErr w:type="spellEnd"/>
      <w:r>
        <w:rPr>
          <w:color w:val="000000"/>
          <w:sz w:val="27"/>
          <w:szCs w:val="27"/>
        </w:rPr>
        <w:t xml:space="preserve"> (2024) – Nora noted that 2 </w:t>
      </w:r>
      <w:proofErr w:type="spellStart"/>
      <w:r>
        <w:rPr>
          <w:color w:val="000000"/>
          <w:sz w:val="27"/>
          <w:szCs w:val="27"/>
        </w:rPr>
        <w:t>Petfest</w:t>
      </w:r>
      <w:proofErr w:type="spellEnd"/>
      <w:r>
        <w:rPr>
          <w:color w:val="000000"/>
          <w:sz w:val="27"/>
          <w:szCs w:val="27"/>
        </w:rPr>
        <w:t xml:space="preserve"> dates in February 2024 have been booked. A final date will be selected to avoid a Friday night Food Truck event the day prior. </w:t>
      </w:r>
    </w:p>
    <w:p w14:paraId="5DFEB478" w14:textId="200DB2C5" w:rsidR="00BD3740" w:rsidRDefault="0096349A" w:rsidP="0096349A">
      <w:pPr>
        <w:pStyle w:val="NormalWeb"/>
        <w:rPr>
          <w:color w:val="000000"/>
          <w:sz w:val="27"/>
          <w:szCs w:val="27"/>
        </w:rPr>
      </w:pPr>
      <w:r>
        <w:rPr>
          <w:color w:val="000000"/>
          <w:sz w:val="27"/>
          <w:szCs w:val="27"/>
        </w:rPr>
        <w:t xml:space="preserve">B. </w:t>
      </w:r>
      <w:r w:rsidR="00BD3740">
        <w:rPr>
          <w:color w:val="000000"/>
          <w:sz w:val="27"/>
          <w:szCs w:val="27"/>
        </w:rPr>
        <w:t xml:space="preserve">21st Annual UMC Run Among the Lakes – </w:t>
      </w:r>
      <w:r w:rsidR="00F41468">
        <w:rPr>
          <w:color w:val="000000"/>
          <w:sz w:val="27"/>
          <w:szCs w:val="27"/>
        </w:rPr>
        <w:t xml:space="preserve">Nora Brophy mentioned that the </w:t>
      </w:r>
      <w:r>
        <w:rPr>
          <w:color w:val="000000"/>
          <w:sz w:val="27"/>
          <w:szCs w:val="27"/>
        </w:rPr>
        <w:t xml:space="preserve">5K Run website </w:t>
      </w:r>
      <w:r w:rsidR="00220FDF">
        <w:rPr>
          <w:color w:val="000000"/>
          <w:sz w:val="27"/>
          <w:szCs w:val="27"/>
        </w:rPr>
        <w:t xml:space="preserve">for the October 2024 event </w:t>
      </w:r>
      <w:r>
        <w:rPr>
          <w:color w:val="000000"/>
          <w:sz w:val="27"/>
          <w:szCs w:val="27"/>
        </w:rPr>
        <w:t>is live and participants are already registering</w:t>
      </w:r>
      <w:r w:rsidR="00F41468">
        <w:rPr>
          <w:color w:val="000000"/>
          <w:sz w:val="27"/>
          <w:szCs w:val="27"/>
        </w:rPr>
        <w:t>.</w:t>
      </w:r>
      <w:r>
        <w:rPr>
          <w:color w:val="000000"/>
          <w:sz w:val="27"/>
          <w:szCs w:val="27"/>
        </w:rPr>
        <w:t xml:space="preserve"> Nora also indicated a desire to make the 5K Run more generic so it can be used year after year.</w:t>
      </w:r>
    </w:p>
    <w:p w14:paraId="304940E8" w14:textId="4F46BB43" w:rsidR="00BD3740" w:rsidRDefault="00220FDF" w:rsidP="00BD3740">
      <w:pPr>
        <w:pStyle w:val="NormalWeb"/>
        <w:rPr>
          <w:color w:val="000000"/>
          <w:sz w:val="27"/>
          <w:szCs w:val="27"/>
        </w:rPr>
      </w:pPr>
      <w:r>
        <w:rPr>
          <w:color w:val="000000"/>
          <w:sz w:val="27"/>
          <w:szCs w:val="27"/>
        </w:rPr>
        <w:t>C</w:t>
      </w:r>
      <w:r w:rsidR="00BD3740">
        <w:rPr>
          <w:color w:val="000000"/>
          <w:sz w:val="27"/>
          <w:szCs w:val="27"/>
        </w:rPr>
        <w:t xml:space="preserve">. </w:t>
      </w:r>
      <w:r>
        <w:rPr>
          <w:color w:val="000000"/>
          <w:sz w:val="27"/>
          <w:szCs w:val="27"/>
        </w:rPr>
        <w:t>Tennis</w:t>
      </w:r>
      <w:r w:rsidR="00E372BB">
        <w:rPr>
          <w:color w:val="000000"/>
          <w:sz w:val="27"/>
          <w:szCs w:val="27"/>
        </w:rPr>
        <w:t>/Pickleball</w:t>
      </w:r>
      <w:r>
        <w:rPr>
          <w:color w:val="000000"/>
          <w:sz w:val="27"/>
          <w:szCs w:val="27"/>
        </w:rPr>
        <w:t xml:space="preserve"> – Nora shared that the Town had received recent additional non-resident tennis pro complaints. The committee agreed that an interim step to discourage this before the summer tennis rush starts</w:t>
      </w:r>
      <w:r w:rsidR="00E372BB">
        <w:rPr>
          <w:color w:val="000000"/>
          <w:sz w:val="27"/>
          <w:szCs w:val="27"/>
        </w:rPr>
        <w:t xml:space="preserve"> is needed</w:t>
      </w:r>
      <w:r>
        <w:rPr>
          <w:color w:val="000000"/>
          <w:sz w:val="27"/>
          <w:szCs w:val="27"/>
        </w:rPr>
        <w:t>. The group discussed sending an email to all resident tennis members to call out residents giving out their keys which seems to be the core issue. An adult social event was also discussed for October thru December similar to what was done a few years ago pre-Covid. Doug agreed to call Marcelo Gouts and get some pr</w:t>
      </w:r>
      <w:r w:rsidR="00E372BB">
        <w:rPr>
          <w:color w:val="000000"/>
          <w:sz w:val="27"/>
          <w:szCs w:val="27"/>
        </w:rPr>
        <w:t xml:space="preserve">ospective dates and cost for pros to attend for the May meeting Additional details can be discussed at a later date. Dena </w:t>
      </w:r>
      <w:r w:rsidR="00E372BB">
        <w:rPr>
          <w:color w:val="000000"/>
          <w:sz w:val="27"/>
          <w:szCs w:val="27"/>
        </w:rPr>
        <w:lastRenderedPageBreak/>
        <w:t>shared a few tennis maintenance items and Tonya agreed to research with the PW team.</w:t>
      </w:r>
    </w:p>
    <w:p w14:paraId="50D4C494" w14:textId="678ADD5E" w:rsidR="00E372BB" w:rsidRDefault="00E372BB" w:rsidP="00BD3740">
      <w:pPr>
        <w:pStyle w:val="NormalWeb"/>
        <w:rPr>
          <w:color w:val="000000"/>
          <w:sz w:val="27"/>
          <w:szCs w:val="27"/>
        </w:rPr>
      </w:pPr>
      <w:r>
        <w:rPr>
          <w:color w:val="000000"/>
          <w:sz w:val="27"/>
          <w:szCs w:val="27"/>
        </w:rPr>
        <w:t>Tonya is also working on getting the pickleball nets in and Main Street Court 1 lined by Varsity Courts.</w:t>
      </w:r>
    </w:p>
    <w:p w14:paraId="2E0BA9C4" w14:textId="433468D9" w:rsidR="00BD3740" w:rsidRDefault="00E372BB" w:rsidP="00BD3740">
      <w:pPr>
        <w:pStyle w:val="NormalWeb"/>
        <w:rPr>
          <w:color w:val="000000"/>
          <w:sz w:val="27"/>
          <w:szCs w:val="27"/>
        </w:rPr>
      </w:pPr>
      <w:r>
        <w:rPr>
          <w:color w:val="000000"/>
          <w:sz w:val="27"/>
          <w:szCs w:val="27"/>
        </w:rPr>
        <w:t>D</w:t>
      </w:r>
      <w:r w:rsidR="00BD3740">
        <w:rPr>
          <w:color w:val="000000"/>
          <w:sz w:val="27"/>
          <w:szCs w:val="27"/>
        </w:rPr>
        <w:t xml:space="preserve">. Parks – </w:t>
      </w:r>
      <w:r>
        <w:rPr>
          <w:color w:val="000000"/>
          <w:sz w:val="27"/>
          <w:szCs w:val="27"/>
        </w:rPr>
        <w:t>Tonya indicated that FEMA is coming on April 24</w:t>
      </w:r>
      <w:r w:rsidRPr="00E372BB">
        <w:rPr>
          <w:color w:val="000000"/>
          <w:sz w:val="27"/>
          <w:szCs w:val="27"/>
          <w:vertAlign w:val="superscript"/>
        </w:rPr>
        <w:t>th</w:t>
      </w:r>
      <w:r>
        <w:rPr>
          <w:color w:val="000000"/>
          <w:sz w:val="27"/>
          <w:szCs w:val="27"/>
        </w:rPr>
        <w:t xml:space="preserve"> to review Lake Down Park. This needs to be done before re-opening.</w:t>
      </w:r>
    </w:p>
    <w:p w14:paraId="7A9D4FFB" w14:textId="5B173FA9" w:rsidR="00734D8A" w:rsidRDefault="00734D8A" w:rsidP="00BD3740">
      <w:pPr>
        <w:pStyle w:val="NormalWeb"/>
        <w:rPr>
          <w:color w:val="000000"/>
          <w:sz w:val="27"/>
          <w:szCs w:val="27"/>
        </w:rPr>
      </w:pPr>
      <w:r>
        <w:rPr>
          <w:color w:val="000000"/>
          <w:sz w:val="27"/>
          <w:szCs w:val="27"/>
        </w:rPr>
        <w:t xml:space="preserve">Tonya mentioned that </w:t>
      </w:r>
      <w:r w:rsidR="00E372BB">
        <w:rPr>
          <w:color w:val="000000"/>
          <w:sz w:val="27"/>
          <w:szCs w:val="27"/>
        </w:rPr>
        <w:t xml:space="preserve">for the Palmer Park small </w:t>
      </w:r>
      <w:proofErr w:type="gramStart"/>
      <w:r w:rsidR="00E372BB">
        <w:rPr>
          <w:color w:val="000000"/>
          <w:sz w:val="27"/>
          <w:szCs w:val="27"/>
        </w:rPr>
        <w:t>kids</w:t>
      </w:r>
      <w:proofErr w:type="gramEnd"/>
      <w:r w:rsidR="00E372BB">
        <w:rPr>
          <w:color w:val="000000"/>
          <w:sz w:val="27"/>
          <w:szCs w:val="27"/>
        </w:rPr>
        <w:t xml:space="preserve"> playground, her PW staff can perform the handicap access changes in-house</w:t>
      </w:r>
      <w:r>
        <w:rPr>
          <w:color w:val="000000"/>
          <w:sz w:val="27"/>
          <w:szCs w:val="27"/>
        </w:rPr>
        <w:t>.</w:t>
      </w:r>
      <w:r w:rsidR="00E372BB">
        <w:rPr>
          <w:color w:val="000000"/>
          <w:sz w:val="27"/>
          <w:szCs w:val="27"/>
        </w:rPr>
        <w:t xml:space="preserve"> On the shade </w:t>
      </w:r>
      <w:r w:rsidR="00DD6AEF">
        <w:rPr>
          <w:color w:val="000000"/>
          <w:sz w:val="27"/>
          <w:szCs w:val="27"/>
        </w:rPr>
        <w:t>structure, she will request an ETA from the vendor.</w:t>
      </w:r>
    </w:p>
    <w:p w14:paraId="1F4564D1" w14:textId="51020542" w:rsidR="006B4C61" w:rsidRDefault="006B4C61" w:rsidP="00BD3740">
      <w:pPr>
        <w:pStyle w:val="NormalWeb"/>
        <w:rPr>
          <w:color w:val="000000"/>
          <w:sz w:val="27"/>
          <w:szCs w:val="27"/>
        </w:rPr>
      </w:pPr>
      <w:r>
        <w:rPr>
          <w:color w:val="000000"/>
          <w:sz w:val="27"/>
          <w:szCs w:val="27"/>
        </w:rPr>
        <w:t>Palmer Park was also discussed. The committee is gathering new prices on the shade structure. Prices for fixing swings and replacing pod structures are also in motion. The committee will also gather proposals for the big kid’s equipment in the park as well.</w:t>
      </w:r>
    </w:p>
    <w:p w14:paraId="3F9F1190" w14:textId="6D868E82" w:rsidR="00E75A69" w:rsidRDefault="00E75A69" w:rsidP="00BD3740">
      <w:pPr>
        <w:pStyle w:val="NormalWeb"/>
        <w:rPr>
          <w:color w:val="000000"/>
          <w:sz w:val="27"/>
          <w:szCs w:val="27"/>
        </w:rPr>
      </w:pPr>
      <w:r>
        <w:rPr>
          <w:color w:val="000000"/>
          <w:sz w:val="27"/>
          <w:szCs w:val="27"/>
        </w:rPr>
        <w:t>Nora indicated that the open field by Forest Street would make a nice place for kids to play sports on, and adding a soccer goal was discussed. The idea of placing a soccer goal was introduced, and the group agreed that a goal would be practical only if it can be properly anchored in the ground. A motion was made and seconded to purchase a soccer goal with security anchors to place in this area at a cost of $200 or less.</w:t>
      </w:r>
    </w:p>
    <w:p w14:paraId="13DF8AAD" w14:textId="60E938B9" w:rsidR="00BD3740" w:rsidRDefault="00BD3740" w:rsidP="006B4C61">
      <w:pPr>
        <w:pStyle w:val="NormalWeb"/>
        <w:rPr>
          <w:color w:val="000000"/>
          <w:sz w:val="27"/>
          <w:szCs w:val="27"/>
        </w:rPr>
      </w:pPr>
      <w:r>
        <w:rPr>
          <w:color w:val="000000"/>
          <w:sz w:val="27"/>
          <w:szCs w:val="27"/>
        </w:rPr>
        <w:t xml:space="preserve">E. Membership – The committee discussed </w:t>
      </w:r>
      <w:r w:rsidR="006B4C61">
        <w:rPr>
          <w:color w:val="000000"/>
          <w:sz w:val="27"/>
          <w:szCs w:val="27"/>
        </w:rPr>
        <w:t xml:space="preserve">Lesha Miller’s resignation from the committee and a new application for that Board seat from Jill Ata who attended the meeting. </w:t>
      </w:r>
      <w:r w:rsidR="005C2513">
        <w:rPr>
          <w:color w:val="000000"/>
          <w:sz w:val="27"/>
          <w:szCs w:val="27"/>
        </w:rPr>
        <w:t>A motion was made and seconded to fill Lesha’s seat with Jill Ata.</w:t>
      </w:r>
    </w:p>
    <w:p w14:paraId="01D7D090" w14:textId="77777777" w:rsidR="00BD3740" w:rsidRDefault="00BD3740" w:rsidP="00BD3740">
      <w:pPr>
        <w:pStyle w:val="NormalWeb"/>
        <w:rPr>
          <w:color w:val="000000"/>
          <w:sz w:val="27"/>
          <w:szCs w:val="27"/>
        </w:rPr>
      </w:pPr>
      <w:r>
        <w:rPr>
          <w:color w:val="000000"/>
          <w:sz w:val="27"/>
          <w:szCs w:val="27"/>
        </w:rPr>
        <w:t>New Business/Items</w:t>
      </w:r>
    </w:p>
    <w:p w14:paraId="4F68E340" w14:textId="0E969A92" w:rsidR="00BD3740" w:rsidRDefault="00E75A69" w:rsidP="005C2513">
      <w:pPr>
        <w:pStyle w:val="NormalWeb"/>
        <w:rPr>
          <w:color w:val="000000"/>
          <w:sz w:val="27"/>
          <w:szCs w:val="27"/>
        </w:rPr>
      </w:pPr>
      <w:r>
        <w:rPr>
          <w:color w:val="000000"/>
          <w:sz w:val="27"/>
          <w:szCs w:val="27"/>
        </w:rPr>
        <w:t>A</w:t>
      </w:r>
      <w:r w:rsidR="005C2513">
        <w:rPr>
          <w:color w:val="000000"/>
          <w:sz w:val="27"/>
          <w:szCs w:val="27"/>
        </w:rPr>
        <w:t>. M</w:t>
      </w:r>
      <w:r w:rsidR="00BD3740">
        <w:rPr>
          <w:color w:val="000000"/>
          <w:sz w:val="27"/>
          <w:szCs w:val="27"/>
        </w:rPr>
        <w:t xml:space="preserve">eeting Minutes – </w:t>
      </w:r>
      <w:r w:rsidR="005C2513">
        <w:rPr>
          <w:color w:val="000000"/>
          <w:sz w:val="27"/>
          <w:szCs w:val="27"/>
        </w:rPr>
        <w:t xml:space="preserve">The </w:t>
      </w:r>
      <w:r>
        <w:rPr>
          <w:color w:val="000000"/>
          <w:sz w:val="27"/>
          <w:szCs w:val="27"/>
        </w:rPr>
        <w:t>March</w:t>
      </w:r>
      <w:r w:rsidR="005C2513">
        <w:rPr>
          <w:color w:val="000000"/>
          <w:sz w:val="27"/>
          <w:szCs w:val="27"/>
        </w:rPr>
        <w:t xml:space="preserve"> meeting minutes were </w:t>
      </w:r>
      <w:r>
        <w:rPr>
          <w:color w:val="000000"/>
          <w:sz w:val="27"/>
          <w:szCs w:val="27"/>
        </w:rPr>
        <w:t>presented for approval. A motion was made and seconded to approve the minutes with no changes</w:t>
      </w:r>
      <w:r w:rsidR="005C2513">
        <w:rPr>
          <w:color w:val="000000"/>
          <w:sz w:val="27"/>
          <w:szCs w:val="27"/>
        </w:rPr>
        <w:t>.</w:t>
      </w:r>
    </w:p>
    <w:p w14:paraId="24449614" w14:textId="77777777" w:rsidR="00E75A69" w:rsidRDefault="00D26608" w:rsidP="00BD3740">
      <w:pPr>
        <w:pStyle w:val="NormalWeb"/>
        <w:rPr>
          <w:color w:val="000000"/>
          <w:sz w:val="27"/>
          <w:szCs w:val="27"/>
        </w:rPr>
      </w:pPr>
      <w:r>
        <w:rPr>
          <w:color w:val="000000"/>
          <w:sz w:val="27"/>
          <w:szCs w:val="27"/>
        </w:rPr>
        <w:t xml:space="preserve">C. </w:t>
      </w:r>
      <w:r w:rsidR="00BD3740">
        <w:rPr>
          <w:color w:val="000000"/>
          <w:sz w:val="27"/>
          <w:szCs w:val="27"/>
        </w:rPr>
        <w:t xml:space="preserve">Liaison Mandy David – Council member Mandy David </w:t>
      </w:r>
      <w:r w:rsidR="00E75A69">
        <w:rPr>
          <w:color w:val="000000"/>
          <w:sz w:val="27"/>
          <w:szCs w:val="27"/>
        </w:rPr>
        <w:t>had no Town updates for the committee</w:t>
      </w:r>
    </w:p>
    <w:p w14:paraId="05E2FE46" w14:textId="67A8C6AA" w:rsidR="00BD3740" w:rsidRDefault="00E75A69" w:rsidP="00BD3740">
      <w:pPr>
        <w:pStyle w:val="NormalWeb"/>
        <w:rPr>
          <w:color w:val="000000"/>
          <w:sz w:val="27"/>
          <w:szCs w:val="27"/>
        </w:rPr>
      </w:pPr>
      <w:r>
        <w:rPr>
          <w:color w:val="000000"/>
          <w:sz w:val="27"/>
          <w:szCs w:val="27"/>
        </w:rPr>
        <w:t xml:space="preserve">D. Liaison Tonya Elliott-Moore – Tonya had no updates for the </w:t>
      </w:r>
      <w:r w:rsidR="00060B72">
        <w:rPr>
          <w:color w:val="000000"/>
          <w:sz w:val="27"/>
          <w:szCs w:val="27"/>
        </w:rPr>
        <w:t>committee</w:t>
      </w:r>
      <w:r w:rsidR="00BD3740">
        <w:rPr>
          <w:color w:val="000000"/>
          <w:sz w:val="27"/>
          <w:szCs w:val="27"/>
        </w:rPr>
        <w:t>.</w:t>
      </w:r>
    </w:p>
    <w:p w14:paraId="1B5BA9DE" w14:textId="4EFCD131" w:rsidR="00BD3740" w:rsidRDefault="00E75A69" w:rsidP="00BD3740">
      <w:pPr>
        <w:pStyle w:val="NormalWeb"/>
        <w:rPr>
          <w:color w:val="000000"/>
          <w:sz w:val="27"/>
          <w:szCs w:val="27"/>
        </w:rPr>
      </w:pPr>
      <w:r>
        <w:rPr>
          <w:color w:val="000000"/>
          <w:sz w:val="27"/>
          <w:szCs w:val="27"/>
        </w:rPr>
        <w:t xml:space="preserve">E. </w:t>
      </w:r>
      <w:r w:rsidR="00BD3740">
        <w:rPr>
          <w:color w:val="000000"/>
          <w:sz w:val="27"/>
          <w:szCs w:val="27"/>
        </w:rPr>
        <w:t>Adjournment – The meeting was adjourned at approximately 6:00 p.m.</w:t>
      </w:r>
    </w:p>
    <w:p w14:paraId="26907481" w14:textId="0BDC5F98" w:rsidR="00BD3740" w:rsidRDefault="00BD3740" w:rsidP="00BD3740">
      <w:pPr>
        <w:pStyle w:val="NormalWeb"/>
        <w:rPr>
          <w:color w:val="000000"/>
          <w:sz w:val="27"/>
          <w:szCs w:val="27"/>
        </w:rPr>
      </w:pPr>
      <w:r>
        <w:rPr>
          <w:color w:val="000000"/>
          <w:sz w:val="27"/>
          <w:szCs w:val="27"/>
        </w:rPr>
        <w:t xml:space="preserve">The next regular meeting is scheduled for Thursday, </w:t>
      </w:r>
      <w:r w:rsidR="00E75A69">
        <w:rPr>
          <w:color w:val="000000"/>
          <w:sz w:val="27"/>
          <w:szCs w:val="27"/>
        </w:rPr>
        <w:t>May 11</w:t>
      </w:r>
      <w:r>
        <w:rPr>
          <w:color w:val="000000"/>
          <w:sz w:val="27"/>
          <w:szCs w:val="27"/>
        </w:rPr>
        <w:t>th at 5:00 p.m. in Town Hall.</w:t>
      </w:r>
    </w:p>
    <w:p w14:paraId="3B2F3FA5" w14:textId="77777777" w:rsidR="00A76C51" w:rsidRDefault="00A76C51"/>
    <w:sectPr w:rsidR="00A76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C3DA2"/>
    <w:multiLevelType w:val="hybridMultilevel"/>
    <w:tmpl w:val="B98EFB2A"/>
    <w:lvl w:ilvl="0" w:tplc="0D749D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C32C0"/>
    <w:multiLevelType w:val="hybridMultilevel"/>
    <w:tmpl w:val="621C3E1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73B41"/>
    <w:multiLevelType w:val="hybridMultilevel"/>
    <w:tmpl w:val="4D4835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A74EAA"/>
    <w:multiLevelType w:val="hybridMultilevel"/>
    <w:tmpl w:val="F7D8AB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83790"/>
    <w:multiLevelType w:val="hybridMultilevel"/>
    <w:tmpl w:val="4CBC1CCC"/>
    <w:lvl w:ilvl="0" w:tplc="C8BC7F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1969929">
    <w:abstractNumId w:val="4"/>
  </w:num>
  <w:num w:numId="2" w16cid:durableId="1881821856">
    <w:abstractNumId w:val="0"/>
  </w:num>
  <w:num w:numId="3" w16cid:durableId="169176028">
    <w:abstractNumId w:val="2"/>
  </w:num>
  <w:num w:numId="4" w16cid:durableId="165098745">
    <w:abstractNumId w:val="3"/>
  </w:num>
  <w:num w:numId="5" w16cid:durableId="957486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C51"/>
    <w:rsid w:val="00005F14"/>
    <w:rsid w:val="00060B72"/>
    <w:rsid w:val="00197C73"/>
    <w:rsid w:val="00220FDF"/>
    <w:rsid w:val="005166C5"/>
    <w:rsid w:val="00545C23"/>
    <w:rsid w:val="005C2513"/>
    <w:rsid w:val="006B4C61"/>
    <w:rsid w:val="00734D8A"/>
    <w:rsid w:val="00794263"/>
    <w:rsid w:val="0096349A"/>
    <w:rsid w:val="00A15324"/>
    <w:rsid w:val="00A76C51"/>
    <w:rsid w:val="00BD3740"/>
    <w:rsid w:val="00BE101B"/>
    <w:rsid w:val="00C72374"/>
    <w:rsid w:val="00CE73DD"/>
    <w:rsid w:val="00D26608"/>
    <w:rsid w:val="00DD6AEF"/>
    <w:rsid w:val="00E372BB"/>
    <w:rsid w:val="00E75A69"/>
    <w:rsid w:val="00E90F85"/>
    <w:rsid w:val="00F41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6131E"/>
  <w15:chartTrackingRefBased/>
  <w15:docId w15:val="{22ED4F7C-BAF0-4D98-BE5E-037D1DC1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37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7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dc:creator>
  <cp:keywords/>
  <dc:description/>
  <cp:lastModifiedBy>Doug</cp:lastModifiedBy>
  <cp:revision>4</cp:revision>
  <dcterms:created xsi:type="dcterms:W3CDTF">2023-04-30T20:04:00Z</dcterms:created>
  <dcterms:modified xsi:type="dcterms:W3CDTF">2023-04-30T20:44:00Z</dcterms:modified>
</cp:coreProperties>
</file>